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08D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5558D3">
        <w:rPr>
          <w:rFonts w:ascii="Arial Black" w:hAnsi="Arial Black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A4848E7" wp14:editId="62217B57">
            <wp:simplePos x="0" y="0"/>
            <wp:positionH relativeFrom="column">
              <wp:posOffset>36830</wp:posOffset>
            </wp:positionH>
            <wp:positionV relativeFrom="paragraph">
              <wp:posOffset>36830</wp:posOffset>
            </wp:positionV>
            <wp:extent cx="591185" cy="685800"/>
            <wp:effectExtent l="0" t="0" r="0" b="0"/>
            <wp:wrapNone/>
            <wp:docPr id="1" name="Imagem 1" descr="Descrição: 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Descrição: Brasã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208D" w:rsidRPr="00515684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rFonts w:ascii="Arial" w:hAnsi="Arial" w:cs="Arial"/>
          <w:b/>
          <w:sz w:val="20"/>
          <w:szCs w:val="20"/>
        </w:rPr>
      </w:pPr>
      <w:r w:rsidRPr="00515684">
        <w:rPr>
          <w:rFonts w:ascii="Arial" w:hAnsi="Arial" w:cs="Arial"/>
          <w:b/>
          <w:sz w:val="20"/>
          <w:szCs w:val="20"/>
        </w:rPr>
        <w:t>ESTADO DE SANTA CATARINA</w:t>
      </w:r>
    </w:p>
    <w:p w:rsidR="0018208D" w:rsidRPr="00515684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rFonts w:ascii="Arial" w:hAnsi="Arial" w:cs="Arial"/>
          <w:b/>
          <w:sz w:val="20"/>
          <w:szCs w:val="20"/>
        </w:rPr>
      </w:pPr>
      <w:r w:rsidRPr="00515684">
        <w:rPr>
          <w:rFonts w:ascii="Arial" w:hAnsi="Arial" w:cs="Arial"/>
          <w:b/>
          <w:sz w:val="20"/>
          <w:szCs w:val="20"/>
        </w:rPr>
        <w:t>PREFEITURA MUNICIPAL DE VARGEM BONITA</w:t>
      </w:r>
    </w:p>
    <w:p w:rsidR="0018208D" w:rsidRPr="00515684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rFonts w:ascii="Arial" w:hAnsi="Arial" w:cs="Arial"/>
          <w:b/>
          <w:sz w:val="20"/>
          <w:szCs w:val="20"/>
        </w:rPr>
      </w:pPr>
      <w:r w:rsidRPr="00515684">
        <w:rPr>
          <w:rFonts w:ascii="Arial" w:hAnsi="Arial" w:cs="Arial"/>
          <w:b/>
          <w:sz w:val="20"/>
          <w:szCs w:val="20"/>
        </w:rPr>
        <w:t xml:space="preserve">EXTRATO </w:t>
      </w:r>
      <w:r w:rsidR="00157736">
        <w:rPr>
          <w:rFonts w:ascii="Arial" w:hAnsi="Arial" w:cs="Arial"/>
          <w:b/>
          <w:sz w:val="20"/>
          <w:szCs w:val="20"/>
        </w:rPr>
        <w:t>CONTRATUAL</w:t>
      </w:r>
    </w:p>
    <w:p w:rsidR="00B452A0" w:rsidRDefault="00B452A0" w:rsidP="00B452A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18208D" w:rsidRDefault="00B452A0" w:rsidP="00B452A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 N° 042</w:t>
      </w:r>
      <w:r w:rsidR="0018208D" w:rsidRPr="00515684">
        <w:rPr>
          <w:rFonts w:ascii="Arial" w:hAnsi="Arial" w:cs="Arial"/>
          <w:b/>
          <w:sz w:val="20"/>
          <w:szCs w:val="20"/>
        </w:rPr>
        <w:t>/2021</w:t>
      </w:r>
    </w:p>
    <w:p w:rsidR="00B452A0" w:rsidRPr="00515684" w:rsidRDefault="00B452A0" w:rsidP="00B452A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18208D" w:rsidRPr="00515684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15684">
        <w:rPr>
          <w:rFonts w:ascii="Arial" w:hAnsi="Arial" w:cs="Arial"/>
          <w:sz w:val="20"/>
          <w:szCs w:val="20"/>
        </w:rPr>
        <w:t xml:space="preserve">Contratante: </w:t>
      </w:r>
      <w:r w:rsidRPr="00515684">
        <w:rPr>
          <w:rFonts w:ascii="Arial" w:hAnsi="Arial" w:cs="Arial"/>
          <w:b/>
          <w:sz w:val="20"/>
          <w:szCs w:val="20"/>
        </w:rPr>
        <w:t>PREFEITURA MUNICIPAL DE VARGEM BONITA</w:t>
      </w:r>
    </w:p>
    <w:p w:rsidR="0018208D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15684">
        <w:rPr>
          <w:rFonts w:ascii="Arial" w:hAnsi="Arial" w:cs="Arial"/>
          <w:sz w:val="20"/>
          <w:szCs w:val="20"/>
        </w:rPr>
        <w:t xml:space="preserve">Contratada: </w:t>
      </w:r>
      <w:r w:rsidR="00B452A0" w:rsidRPr="00B452A0">
        <w:rPr>
          <w:rFonts w:ascii="Arial" w:hAnsi="Arial" w:cs="Arial"/>
          <w:b/>
          <w:sz w:val="20"/>
          <w:szCs w:val="20"/>
        </w:rPr>
        <w:t>COOPERATIVA MISTA SABOR E ARTE DE VARGEM BONITA E REGIÃO</w:t>
      </w:r>
    </w:p>
    <w:p w:rsidR="00B452A0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15684">
        <w:rPr>
          <w:rFonts w:ascii="Arial" w:hAnsi="Arial" w:cs="Arial"/>
          <w:sz w:val="20"/>
          <w:szCs w:val="20"/>
        </w:rPr>
        <w:t xml:space="preserve">Valor: </w:t>
      </w:r>
      <w:r w:rsidRPr="00B452A0">
        <w:rPr>
          <w:rFonts w:ascii="Arial" w:hAnsi="Arial" w:cs="Arial"/>
          <w:b/>
          <w:sz w:val="20"/>
          <w:szCs w:val="20"/>
        </w:rPr>
        <w:t>R</w:t>
      </w:r>
      <w:r w:rsidR="00B452A0" w:rsidRPr="00B452A0">
        <w:rPr>
          <w:rFonts w:ascii="Arial" w:hAnsi="Arial" w:cs="Arial"/>
          <w:b/>
          <w:sz w:val="20"/>
          <w:szCs w:val="20"/>
        </w:rPr>
        <w:t>$ 31.600,00</w:t>
      </w:r>
      <w:r w:rsidR="00B452A0" w:rsidRPr="00B452A0">
        <w:rPr>
          <w:rFonts w:ascii="Arial" w:hAnsi="Arial" w:cs="Arial"/>
          <w:sz w:val="20"/>
          <w:szCs w:val="20"/>
        </w:rPr>
        <w:t xml:space="preserve"> (trinta e um mil e seiscentos reais)</w:t>
      </w:r>
    </w:p>
    <w:p w:rsidR="0018208D" w:rsidRPr="00515684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15684">
        <w:rPr>
          <w:rFonts w:ascii="Arial" w:hAnsi="Arial" w:cs="Arial"/>
          <w:sz w:val="20"/>
          <w:szCs w:val="20"/>
        </w:rPr>
        <w:t xml:space="preserve">Vigência: </w:t>
      </w:r>
      <w:r w:rsidR="00B452A0">
        <w:rPr>
          <w:rFonts w:ascii="Arial" w:hAnsi="Arial" w:cs="Arial"/>
          <w:sz w:val="20"/>
          <w:szCs w:val="20"/>
        </w:rPr>
        <w:t>21/07/2021 a 31/12/2021</w:t>
      </w:r>
    </w:p>
    <w:p w:rsidR="0018208D" w:rsidRPr="00515684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515684">
        <w:rPr>
          <w:rFonts w:ascii="Arial" w:hAnsi="Arial" w:cs="Arial"/>
          <w:sz w:val="20"/>
          <w:szCs w:val="20"/>
        </w:rPr>
        <w:t xml:space="preserve">Licitação: </w:t>
      </w:r>
      <w:r w:rsidR="00B452A0">
        <w:rPr>
          <w:rFonts w:ascii="Arial" w:hAnsi="Arial" w:cs="Arial"/>
          <w:b/>
          <w:sz w:val="20"/>
          <w:szCs w:val="20"/>
        </w:rPr>
        <w:t>F</w:t>
      </w:r>
      <w:r w:rsidR="00B452A0" w:rsidRPr="00B452A0">
        <w:rPr>
          <w:rFonts w:ascii="Arial" w:hAnsi="Arial" w:cs="Arial"/>
          <w:b/>
          <w:sz w:val="20"/>
          <w:szCs w:val="20"/>
        </w:rPr>
        <w:t xml:space="preserve">undamentados nas disposições contidas na Lei n° 11.947/2009 e na Lei nº 8.666/93, e tendo em vista o que consta </w:t>
      </w:r>
      <w:r w:rsidR="00B452A0">
        <w:rPr>
          <w:rFonts w:ascii="Arial" w:hAnsi="Arial" w:cs="Arial"/>
          <w:b/>
          <w:sz w:val="20"/>
          <w:szCs w:val="20"/>
        </w:rPr>
        <w:t>na Chamada Pública nº 002/2021 – Dispensa de Licitação Nº 002/2021.</w:t>
      </w:r>
    </w:p>
    <w:p w:rsidR="00B452A0" w:rsidRDefault="0018208D" w:rsidP="00B452A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515684">
        <w:rPr>
          <w:rFonts w:ascii="Arial" w:hAnsi="Arial" w:cs="Arial"/>
          <w:sz w:val="20"/>
          <w:szCs w:val="20"/>
        </w:rPr>
        <w:t xml:space="preserve">Recurso: </w:t>
      </w:r>
      <w:r w:rsidRPr="00515684">
        <w:rPr>
          <w:rFonts w:ascii="Arial" w:hAnsi="Arial" w:cs="Arial"/>
          <w:sz w:val="20"/>
          <w:szCs w:val="20"/>
        </w:rPr>
        <w:tab/>
      </w:r>
      <w:r w:rsidRPr="00515684">
        <w:rPr>
          <w:rFonts w:ascii="Arial" w:hAnsi="Arial" w:cs="Arial"/>
          <w:sz w:val="20"/>
          <w:szCs w:val="20"/>
        </w:rPr>
        <w:tab/>
      </w:r>
    </w:p>
    <w:p w:rsidR="00B452A0" w:rsidRDefault="0018208D" w:rsidP="00B452A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15684">
        <w:rPr>
          <w:rFonts w:ascii="Arial" w:hAnsi="Arial" w:cs="Arial"/>
          <w:sz w:val="20"/>
          <w:szCs w:val="20"/>
        </w:rPr>
        <w:t>Dotação:</w:t>
      </w:r>
      <w:r w:rsidR="00B452A0" w:rsidRPr="00B452A0">
        <w:t xml:space="preserve"> </w:t>
      </w:r>
    </w:p>
    <w:p w:rsidR="00B452A0" w:rsidRPr="00B452A0" w:rsidRDefault="00B452A0" w:rsidP="00B452A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452A0">
        <w:rPr>
          <w:rFonts w:ascii="Arial" w:hAnsi="Arial" w:cs="Arial"/>
          <w:sz w:val="20"/>
          <w:szCs w:val="20"/>
        </w:rPr>
        <w:t>02.10.3.3.90.30.07.00.00.00</w:t>
      </w:r>
      <w:r w:rsidRPr="00B452A0">
        <w:rPr>
          <w:rFonts w:ascii="Arial" w:hAnsi="Arial" w:cs="Arial"/>
          <w:sz w:val="20"/>
          <w:szCs w:val="20"/>
        </w:rPr>
        <w:tab/>
        <w:t>Merenda do Ensino Fundamental</w:t>
      </w:r>
    </w:p>
    <w:p w:rsidR="00B452A0" w:rsidRPr="00B452A0" w:rsidRDefault="00B452A0" w:rsidP="00B452A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452A0">
        <w:rPr>
          <w:rFonts w:ascii="Arial" w:hAnsi="Arial" w:cs="Arial"/>
          <w:sz w:val="20"/>
          <w:szCs w:val="20"/>
        </w:rPr>
        <w:t>02.10.3.3.90.30.07.00.00.00</w:t>
      </w:r>
      <w:r w:rsidRPr="00B452A0">
        <w:rPr>
          <w:rFonts w:ascii="Arial" w:hAnsi="Arial" w:cs="Arial"/>
          <w:sz w:val="20"/>
          <w:szCs w:val="20"/>
        </w:rPr>
        <w:tab/>
        <w:t>Merenda do Ensino Fundamental</w:t>
      </w:r>
    </w:p>
    <w:p w:rsidR="00B452A0" w:rsidRPr="00B452A0" w:rsidRDefault="00B452A0" w:rsidP="00B452A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452A0">
        <w:rPr>
          <w:rFonts w:ascii="Arial" w:hAnsi="Arial" w:cs="Arial"/>
          <w:sz w:val="20"/>
          <w:szCs w:val="20"/>
        </w:rPr>
        <w:t>02.11.3.3.90.30.07.00.00.00</w:t>
      </w:r>
      <w:r w:rsidRPr="00B452A0">
        <w:rPr>
          <w:rFonts w:ascii="Arial" w:hAnsi="Arial" w:cs="Arial"/>
          <w:sz w:val="20"/>
          <w:szCs w:val="20"/>
        </w:rPr>
        <w:tab/>
        <w:t>Merenda do Ensino Infantil</w:t>
      </w:r>
    </w:p>
    <w:p w:rsidR="00B452A0" w:rsidRPr="00B452A0" w:rsidRDefault="00B452A0" w:rsidP="00B452A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452A0">
        <w:rPr>
          <w:rFonts w:ascii="Arial" w:hAnsi="Arial" w:cs="Arial"/>
          <w:sz w:val="20"/>
          <w:szCs w:val="20"/>
        </w:rPr>
        <w:t>02.11.3.3.90.30.07.00.00.00</w:t>
      </w:r>
      <w:r w:rsidRPr="00B452A0">
        <w:rPr>
          <w:rFonts w:ascii="Arial" w:hAnsi="Arial" w:cs="Arial"/>
          <w:sz w:val="20"/>
          <w:szCs w:val="20"/>
        </w:rPr>
        <w:tab/>
        <w:t>Merenda do Ensino Infantil</w:t>
      </w:r>
    </w:p>
    <w:p w:rsidR="0018208D" w:rsidRPr="00515684" w:rsidRDefault="00B452A0" w:rsidP="00B452A0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452A0">
        <w:rPr>
          <w:rFonts w:ascii="Arial" w:hAnsi="Arial" w:cs="Arial"/>
          <w:sz w:val="20"/>
          <w:szCs w:val="20"/>
        </w:rPr>
        <w:t>02.11.3.3.90.30.07.00.00.00</w:t>
      </w:r>
      <w:r w:rsidRPr="00B452A0">
        <w:rPr>
          <w:rFonts w:ascii="Arial" w:hAnsi="Arial" w:cs="Arial"/>
          <w:sz w:val="20"/>
          <w:szCs w:val="20"/>
        </w:rPr>
        <w:tab/>
        <w:t>Merenda do Ensino Infantil</w:t>
      </w:r>
    </w:p>
    <w:p w:rsidR="0018208D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B452A0">
        <w:rPr>
          <w:rFonts w:ascii="Arial" w:hAnsi="Arial" w:cs="Arial"/>
          <w:b/>
          <w:sz w:val="20"/>
          <w:szCs w:val="20"/>
        </w:rPr>
        <w:t>Objeto:</w:t>
      </w:r>
      <w:r w:rsidRPr="00515684">
        <w:rPr>
          <w:rFonts w:ascii="Arial" w:hAnsi="Arial" w:cs="Arial"/>
          <w:sz w:val="20"/>
          <w:szCs w:val="20"/>
        </w:rPr>
        <w:t xml:space="preserve"> </w:t>
      </w:r>
      <w:r w:rsidR="00B452A0">
        <w:rPr>
          <w:rFonts w:ascii="Arial" w:hAnsi="Arial" w:cs="Arial"/>
          <w:sz w:val="20"/>
          <w:szCs w:val="20"/>
        </w:rPr>
        <w:t>A</w:t>
      </w:r>
      <w:r w:rsidR="00B452A0" w:rsidRPr="00B452A0">
        <w:rPr>
          <w:rFonts w:ascii="Arial" w:hAnsi="Arial" w:cs="Arial"/>
          <w:sz w:val="20"/>
          <w:szCs w:val="20"/>
        </w:rPr>
        <w:t>quisição de GÊNEROS ALIMENTÍCIOS DA AGRICULTURA FAMILIAR PARA ALIMENTAÇÃO ESCOLAR, para alunos da rede de educação básica pública, verba FNDE/PNAE</w:t>
      </w:r>
      <w:r w:rsidR="00B452A0">
        <w:rPr>
          <w:rFonts w:ascii="Arial" w:hAnsi="Arial" w:cs="Arial"/>
          <w:sz w:val="20"/>
          <w:szCs w:val="20"/>
        </w:rPr>
        <w:t>.</w:t>
      </w:r>
    </w:p>
    <w:p w:rsidR="00157736" w:rsidRDefault="00157736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18208D" w:rsidRDefault="00B452A0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Vargem Bonita, 21</w:t>
      </w:r>
      <w:r w:rsidR="0018208D" w:rsidRPr="0051568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julho</w:t>
      </w:r>
      <w:r w:rsidR="0018208D" w:rsidRPr="00515684">
        <w:rPr>
          <w:rFonts w:ascii="Arial" w:hAnsi="Arial" w:cs="Arial"/>
          <w:sz w:val="20"/>
          <w:szCs w:val="20"/>
        </w:rPr>
        <w:t xml:space="preserve"> de 2021</w:t>
      </w:r>
      <w:bookmarkStart w:id="0" w:name="_GoBack"/>
      <w:bookmarkEnd w:id="0"/>
    </w:p>
    <w:p w:rsidR="0018208D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:rsidR="0018208D" w:rsidRPr="00185838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185838">
        <w:rPr>
          <w:rFonts w:ascii="Arial" w:hAnsi="Arial" w:cs="Arial"/>
          <w:b/>
          <w:sz w:val="20"/>
          <w:szCs w:val="20"/>
        </w:rPr>
        <w:t>ROSAMARCIA HETKOWSKI ROMAN</w:t>
      </w:r>
    </w:p>
    <w:p w:rsidR="0018208D" w:rsidRPr="00515684" w:rsidRDefault="0018208D" w:rsidP="0018208D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Prefeita Municipal</w:t>
      </w:r>
    </w:p>
    <w:p w:rsidR="0018208D" w:rsidRPr="00515684" w:rsidRDefault="0018208D" w:rsidP="005B14BD">
      <w:pPr>
        <w:pStyle w:val="SemEspaamento"/>
        <w:jc w:val="center"/>
        <w:rPr>
          <w:rFonts w:ascii="Arial" w:hAnsi="Arial" w:cs="Arial"/>
          <w:sz w:val="20"/>
          <w:szCs w:val="20"/>
        </w:rPr>
      </w:pPr>
    </w:p>
    <w:sectPr w:rsidR="0018208D" w:rsidRPr="00515684" w:rsidSect="00654BF0">
      <w:pgSz w:w="11906" w:h="16838"/>
      <w:pgMar w:top="1417" w:right="2834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E1"/>
    <w:rsid w:val="000A1FC9"/>
    <w:rsid w:val="000B1E57"/>
    <w:rsid w:val="00104C63"/>
    <w:rsid w:val="00157736"/>
    <w:rsid w:val="0018208D"/>
    <w:rsid w:val="00185838"/>
    <w:rsid w:val="002D1D00"/>
    <w:rsid w:val="005024A3"/>
    <w:rsid w:val="00515684"/>
    <w:rsid w:val="005B14BD"/>
    <w:rsid w:val="00604B48"/>
    <w:rsid w:val="00616763"/>
    <w:rsid w:val="00654BF0"/>
    <w:rsid w:val="00770714"/>
    <w:rsid w:val="00772EA4"/>
    <w:rsid w:val="009334C6"/>
    <w:rsid w:val="009C0AB7"/>
    <w:rsid w:val="00A25E5B"/>
    <w:rsid w:val="00A806CB"/>
    <w:rsid w:val="00A824E1"/>
    <w:rsid w:val="00B452A0"/>
    <w:rsid w:val="00BE761A"/>
    <w:rsid w:val="00C3349E"/>
    <w:rsid w:val="00C92001"/>
    <w:rsid w:val="00D76103"/>
    <w:rsid w:val="00DE1D1C"/>
    <w:rsid w:val="00E06020"/>
    <w:rsid w:val="00E30C3A"/>
    <w:rsid w:val="00E531E4"/>
    <w:rsid w:val="00EC32E1"/>
    <w:rsid w:val="00EC76C3"/>
    <w:rsid w:val="00F20BCB"/>
    <w:rsid w:val="00FA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5F80C-C932-4720-AB84-6AB83017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C3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2021-07-21T19:47:00Z</dcterms:created>
  <dcterms:modified xsi:type="dcterms:W3CDTF">2021-07-21T19:54:00Z</dcterms:modified>
</cp:coreProperties>
</file>